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9C" w:rsidRPr="00B14570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</w:rPr>
        <w:t>СОВЕТ ДЕПУТАТОВ</w:t>
      </w:r>
    </w:p>
    <w:p w:rsidR="00E86A9C" w:rsidRPr="00B14570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B14570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E86A9C" w:rsidRPr="00B14570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</w:rPr>
        <w:t>Березовского района</w:t>
      </w:r>
    </w:p>
    <w:p w:rsidR="00E86A9C" w:rsidRPr="00B14570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</w:rPr>
        <w:t>Ханты-Мансийского  автономного округа – Югры</w:t>
      </w:r>
    </w:p>
    <w:p w:rsidR="00E86A9C" w:rsidRPr="00B14570" w:rsidRDefault="00E86A9C" w:rsidP="00E86A9C">
      <w:pPr>
        <w:spacing w:before="10" w:after="10" w:line="1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86A9C" w:rsidRPr="00B14570" w:rsidRDefault="00E86A9C" w:rsidP="00E86A9C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14570">
        <w:rPr>
          <w:rFonts w:ascii="Times New Roman" w:hAnsi="Times New Roman"/>
          <w:bCs/>
          <w:sz w:val="28"/>
          <w:szCs w:val="28"/>
        </w:rPr>
        <w:t>РЕШЕНИЕ</w:t>
      </w:r>
    </w:p>
    <w:p w:rsidR="00E86A9C" w:rsidRPr="00B14570" w:rsidRDefault="00E86A9C" w:rsidP="00E86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A9C" w:rsidRPr="00B14570" w:rsidRDefault="004E78F6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A1D47">
        <w:rPr>
          <w:rFonts w:ascii="Times New Roman" w:hAnsi="Times New Roman"/>
          <w:sz w:val="28"/>
          <w:szCs w:val="28"/>
          <w:u w:val="single"/>
        </w:rPr>
        <w:t>31</w:t>
      </w:r>
      <w:r w:rsidR="008B17FA">
        <w:rPr>
          <w:rFonts w:ascii="Times New Roman" w:hAnsi="Times New Roman"/>
          <w:sz w:val="28"/>
          <w:szCs w:val="28"/>
          <w:u w:val="single"/>
        </w:rPr>
        <w:t>.</w:t>
      </w:r>
      <w:r w:rsidR="002977EA">
        <w:rPr>
          <w:rFonts w:ascii="Times New Roman" w:hAnsi="Times New Roman"/>
          <w:sz w:val="28"/>
          <w:szCs w:val="28"/>
          <w:u w:val="single"/>
        </w:rPr>
        <w:t>10</w:t>
      </w:r>
      <w:r w:rsidR="00F85B3C">
        <w:rPr>
          <w:rFonts w:ascii="Times New Roman" w:hAnsi="Times New Roman"/>
          <w:sz w:val="28"/>
          <w:szCs w:val="28"/>
          <w:u w:val="single"/>
        </w:rPr>
        <w:t>.202</w:t>
      </w:r>
      <w:r w:rsidR="002977EA">
        <w:rPr>
          <w:rFonts w:ascii="Times New Roman" w:hAnsi="Times New Roman"/>
          <w:sz w:val="28"/>
          <w:szCs w:val="28"/>
          <w:u w:val="single"/>
        </w:rPr>
        <w:t>3</w:t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</w:r>
      <w:r w:rsidR="00E86A9C" w:rsidRPr="00B14570">
        <w:rPr>
          <w:rFonts w:ascii="Times New Roman" w:hAnsi="Times New Roman"/>
          <w:sz w:val="28"/>
          <w:szCs w:val="28"/>
        </w:rPr>
        <w:tab/>
        <w:t xml:space="preserve">  </w:t>
      </w:r>
      <w:r w:rsidR="00B14570" w:rsidRPr="00B14570">
        <w:rPr>
          <w:rFonts w:ascii="Times New Roman" w:hAnsi="Times New Roman"/>
          <w:sz w:val="28"/>
          <w:szCs w:val="28"/>
        </w:rPr>
        <w:tab/>
      </w:r>
      <w:r w:rsidR="00B14570" w:rsidRPr="00B14570">
        <w:rPr>
          <w:rFonts w:ascii="Times New Roman" w:hAnsi="Times New Roman"/>
          <w:sz w:val="28"/>
          <w:szCs w:val="28"/>
        </w:rPr>
        <w:tab/>
        <w:t xml:space="preserve">         </w:t>
      </w:r>
      <w:r w:rsidR="00E86A9C" w:rsidRPr="00B14570">
        <w:rPr>
          <w:rFonts w:ascii="Times New Roman" w:hAnsi="Times New Roman"/>
          <w:sz w:val="28"/>
          <w:szCs w:val="28"/>
        </w:rPr>
        <w:tab/>
        <w:t xml:space="preserve">№ </w:t>
      </w:r>
      <w:r w:rsidR="00FA1D47">
        <w:rPr>
          <w:rFonts w:ascii="Times New Roman" w:hAnsi="Times New Roman"/>
          <w:sz w:val="28"/>
          <w:szCs w:val="28"/>
        </w:rPr>
        <w:t>12</w:t>
      </w:r>
    </w:p>
    <w:p w:rsidR="00E86A9C" w:rsidRPr="00B14570" w:rsidRDefault="00E86A9C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570">
        <w:rPr>
          <w:rFonts w:ascii="Times New Roman" w:hAnsi="Times New Roman"/>
          <w:sz w:val="28"/>
          <w:szCs w:val="28"/>
        </w:rPr>
        <w:t>п. Светлый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E86A9C" w:rsidRPr="001B4DCA" w:rsidTr="00AF18D8">
        <w:tc>
          <w:tcPr>
            <w:tcW w:w="5353" w:type="dxa"/>
          </w:tcPr>
          <w:p w:rsidR="00AF18D8" w:rsidRPr="00B14570" w:rsidRDefault="00AF18D8" w:rsidP="00E86A9C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86A9C" w:rsidRPr="001B4DCA" w:rsidRDefault="00F5422D" w:rsidP="00555D91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555D91">
              <w:rPr>
                <w:rFonts w:ascii="Times New Roman" w:hAnsi="Times New Roman"/>
                <w:b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b/>
                <w:sz w:val="28"/>
              </w:rPr>
              <w:t>решени</w:t>
            </w:r>
            <w:r w:rsidR="00555D91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совета депутатов 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Светлый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от </w:t>
            </w:r>
            <w:r w:rsidR="002977EA">
              <w:rPr>
                <w:rFonts w:ascii="Times New Roman" w:hAnsi="Times New Roman"/>
                <w:b/>
                <w:sz w:val="28"/>
              </w:rPr>
              <w:t>27.02</w:t>
            </w:r>
            <w:r>
              <w:rPr>
                <w:rFonts w:ascii="Times New Roman" w:hAnsi="Times New Roman"/>
                <w:b/>
                <w:sz w:val="28"/>
              </w:rPr>
              <w:t>.20</w:t>
            </w:r>
            <w:r w:rsidR="002977EA"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b/>
                <w:sz w:val="28"/>
              </w:rPr>
              <w:t xml:space="preserve"> №</w:t>
            </w:r>
            <w:r w:rsidR="002977EA">
              <w:rPr>
                <w:rFonts w:ascii="Times New Roman" w:hAnsi="Times New Roman"/>
                <w:b/>
                <w:sz w:val="28"/>
              </w:rPr>
              <w:t xml:space="preserve"> 292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E86A9C" w:rsidRPr="00B14570">
              <w:rPr>
                <w:rFonts w:ascii="Times New Roman" w:hAnsi="Times New Roman"/>
                <w:b/>
                <w:sz w:val="28"/>
              </w:rPr>
              <w:t>Об утверждении Положения о денежном содержании лиц, замещающих должности муниципальной службы в администрации сельского поселения Светлый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bookmarkStart w:id="0" w:name="_GoBack"/>
        <w:bookmarkEnd w:id="0"/>
      </w:tr>
    </w:tbl>
    <w:p w:rsidR="00E86A9C" w:rsidRPr="001B4DCA" w:rsidRDefault="00E86A9C" w:rsidP="00E86A9C">
      <w:pPr>
        <w:spacing w:after="0" w:line="240" w:lineRule="auto"/>
        <w:rPr>
          <w:rFonts w:ascii="Times New Roman" w:hAnsi="Times New Roman"/>
          <w:b/>
          <w:sz w:val="28"/>
          <w:highlight w:val="yellow"/>
        </w:rPr>
      </w:pPr>
    </w:p>
    <w:p w:rsidR="00E86A9C" w:rsidRPr="00B14570" w:rsidRDefault="00E86A9C" w:rsidP="00F5422D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B14570">
        <w:rPr>
          <w:rFonts w:ascii="Times New Roman" w:hAnsi="Times New Roman"/>
          <w:sz w:val="28"/>
          <w:szCs w:val="20"/>
        </w:rPr>
        <w:tab/>
      </w:r>
      <w:proofErr w:type="gramStart"/>
      <w:r w:rsidRPr="00B14570">
        <w:rPr>
          <w:rFonts w:ascii="Times New Roman" w:hAnsi="Times New Roman"/>
          <w:sz w:val="28"/>
          <w:szCs w:val="20"/>
        </w:rPr>
        <w:t xml:space="preserve">В соответствии с </w:t>
      </w:r>
      <w:r w:rsidR="00F5422D">
        <w:rPr>
          <w:rFonts w:ascii="Times New Roman" w:hAnsi="Times New Roman"/>
          <w:sz w:val="28"/>
          <w:szCs w:val="20"/>
        </w:rPr>
        <w:t>постановлением Правительства ХМАО-Югры №</w:t>
      </w:r>
      <w:r w:rsidR="00262A52">
        <w:rPr>
          <w:rFonts w:ascii="Times New Roman" w:hAnsi="Times New Roman"/>
          <w:sz w:val="28"/>
          <w:szCs w:val="20"/>
        </w:rPr>
        <w:t>5</w:t>
      </w:r>
      <w:r w:rsidR="002977EA">
        <w:rPr>
          <w:rFonts w:ascii="Times New Roman" w:hAnsi="Times New Roman"/>
          <w:sz w:val="28"/>
          <w:szCs w:val="20"/>
        </w:rPr>
        <w:t>31</w:t>
      </w:r>
      <w:r w:rsidR="00262A52">
        <w:rPr>
          <w:rFonts w:ascii="Times New Roman" w:hAnsi="Times New Roman"/>
          <w:sz w:val="28"/>
          <w:szCs w:val="20"/>
        </w:rPr>
        <w:t xml:space="preserve">-п от </w:t>
      </w:r>
      <w:r w:rsidR="002977EA">
        <w:rPr>
          <w:rFonts w:ascii="Times New Roman" w:hAnsi="Times New Roman"/>
          <w:sz w:val="28"/>
          <w:szCs w:val="20"/>
        </w:rPr>
        <w:t>27</w:t>
      </w:r>
      <w:r w:rsidR="00262A52">
        <w:rPr>
          <w:rFonts w:ascii="Times New Roman" w:hAnsi="Times New Roman"/>
          <w:sz w:val="28"/>
          <w:szCs w:val="20"/>
        </w:rPr>
        <w:t>.1</w:t>
      </w:r>
      <w:r w:rsidR="002977EA">
        <w:rPr>
          <w:rFonts w:ascii="Times New Roman" w:hAnsi="Times New Roman"/>
          <w:sz w:val="28"/>
          <w:szCs w:val="20"/>
        </w:rPr>
        <w:t>0</w:t>
      </w:r>
      <w:r w:rsidR="00262A52">
        <w:rPr>
          <w:rFonts w:ascii="Times New Roman" w:hAnsi="Times New Roman"/>
          <w:sz w:val="28"/>
          <w:szCs w:val="20"/>
        </w:rPr>
        <w:t>.202</w:t>
      </w:r>
      <w:r w:rsidR="002977EA">
        <w:rPr>
          <w:rFonts w:ascii="Times New Roman" w:hAnsi="Times New Roman"/>
          <w:sz w:val="28"/>
          <w:szCs w:val="20"/>
        </w:rPr>
        <w:t>3</w:t>
      </w:r>
      <w:r w:rsidR="00F5422D">
        <w:rPr>
          <w:rFonts w:ascii="Times New Roman" w:hAnsi="Times New Roman"/>
          <w:sz w:val="28"/>
          <w:szCs w:val="20"/>
        </w:rPr>
        <w:t xml:space="preserve"> </w:t>
      </w:r>
      <w:r w:rsidR="007805F2">
        <w:rPr>
          <w:rFonts w:ascii="Times New Roman" w:hAnsi="Times New Roman"/>
          <w:sz w:val="28"/>
          <w:szCs w:val="20"/>
        </w:rPr>
        <w:t>«</w:t>
      </w:r>
      <w:r w:rsidR="00F5422D" w:rsidRPr="00F5422D">
        <w:rPr>
          <w:rFonts w:ascii="Times New Roman" w:hAnsi="Times New Roman"/>
          <w:sz w:val="28"/>
          <w:szCs w:val="20"/>
        </w:rPr>
        <w:t>О внесении изменен</w:t>
      </w:r>
      <w:r w:rsidR="00F5422D">
        <w:rPr>
          <w:rFonts w:ascii="Times New Roman" w:hAnsi="Times New Roman"/>
          <w:sz w:val="28"/>
          <w:szCs w:val="20"/>
        </w:rPr>
        <w:t xml:space="preserve">ия в приложение к постановлению </w:t>
      </w:r>
      <w:r w:rsidR="00F5422D" w:rsidRPr="00F5422D">
        <w:rPr>
          <w:rFonts w:ascii="Times New Roman" w:hAnsi="Times New Roman"/>
          <w:sz w:val="28"/>
          <w:szCs w:val="20"/>
        </w:rPr>
        <w:t>Правительства Ханты-Мансий</w:t>
      </w:r>
      <w:r w:rsidR="00F5422D">
        <w:rPr>
          <w:rFonts w:ascii="Times New Roman" w:hAnsi="Times New Roman"/>
          <w:sz w:val="28"/>
          <w:szCs w:val="20"/>
        </w:rPr>
        <w:t xml:space="preserve">ского автономного округа – Югры </w:t>
      </w:r>
      <w:r w:rsidR="00F5422D" w:rsidRPr="00F5422D">
        <w:rPr>
          <w:rFonts w:ascii="Times New Roman" w:hAnsi="Times New Roman"/>
          <w:sz w:val="28"/>
          <w:szCs w:val="20"/>
        </w:rPr>
        <w:t>от 23 августа 2019 года № 2</w:t>
      </w:r>
      <w:r w:rsidR="00F5422D">
        <w:rPr>
          <w:rFonts w:ascii="Times New Roman" w:hAnsi="Times New Roman"/>
          <w:sz w:val="28"/>
          <w:szCs w:val="20"/>
        </w:rPr>
        <w:t xml:space="preserve">78-п «О нормативах формирования </w:t>
      </w:r>
      <w:r w:rsidR="00F5422D" w:rsidRPr="00F5422D">
        <w:rPr>
          <w:rFonts w:ascii="Times New Roman" w:hAnsi="Times New Roman"/>
          <w:sz w:val="28"/>
          <w:szCs w:val="20"/>
        </w:rPr>
        <w:t>расходов на оплату труда депу</w:t>
      </w:r>
      <w:r w:rsidR="00F5422D">
        <w:rPr>
          <w:rFonts w:ascii="Times New Roman" w:hAnsi="Times New Roman"/>
          <w:sz w:val="28"/>
          <w:szCs w:val="20"/>
        </w:rPr>
        <w:t xml:space="preserve">татов, выборных должностных лиц </w:t>
      </w:r>
      <w:r w:rsidR="00F5422D" w:rsidRPr="00F5422D">
        <w:rPr>
          <w:rFonts w:ascii="Times New Roman" w:hAnsi="Times New Roman"/>
          <w:sz w:val="28"/>
          <w:szCs w:val="20"/>
        </w:rPr>
        <w:t>местного самоуправления, ос</w:t>
      </w:r>
      <w:r w:rsidR="00F5422D">
        <w:rPr>
          <w:rFonts w:ascii="Times New Roman" w:hAnsi="Times New Roman"/>
          <w:sz w:val="28"/>
          <w:szCs w:val="20"/>
        </w:rPr>
        <w:t xml:space="preserve">уществляющих свои полномочия на </w:t>
      </w:r>
      <w:r w:rsidR="00F5422D" w:rsidRPr="00F5422D">
        <w:rPr>
          <w:rFonts w:ascii="Times New Roman" w:hAnsi="Times New Roman"/>
          <w:sz w:val="28"/>
          <w:szCs w:val="20"/>
        </w:rPr>
        <w:t xml:space="preserve">постоянной основе, </w:t>
      </w:r>
      <w:r w:rsidR="00F5422D">
        <w:rPr>
          <w:rFonts w:ascii="Times New Roman" w:hAnsi="Times New Roman"/>
          <w:sz w:val="28"/>
          <w:szCs w:val="20"/>
        </w:rPr>
        <w:t xml:space="preserve">муниципальных служащих </w:t>
      </w:r>
      <w:r w:rsidR="00F5422D" w:rsidRPr="00F5422D">
        <w:rPr>
          <w:rFonts w:ascii="Times New Roman" w:hAnsi="Times New Roman"/>
          <w:sz w:val="28"/>
          <w:szCs w:val="20"/>
        </w:rPr>
        <w:t>в Ханты-Мансийском автономном округе – Югре»</w:t>
      </w:r>
      <w:r w:rsidR="00F5422D">
        <w:rPr>
          <w:rFonts w:ascii="Times New Roman" w:hAnsi="Times New Roman"/>
          <w:sz w:val="28"/>
          <w:szCs w:val="20"/>
        </w:rPr>
        <w:t>,</w:t>
      </w:r>
      <w:r w:rsidR="00277087">
        <w:rPr>
          <w:rFonts w:ascii="Times New Roman" w:hAnsi="Times New Roman"/>
          <w:sz w:val="28"/>
          <w:szCs w:val="20"/>
        </w:rPr>
        <w:t xml:space="preserve"> уставом сельского поселения Светлый,</w:t>
      </w:r>
      <w:proofErr w:type="gramEnd"/>
    </w:p>
    <w:p w:rsidR="00E86A9C" w:rsidRPr="00B14570" w:rsidRDefault="00E86A9C" w:rsidP="001256A7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E86A9C" w:rsidRPr="001B4DCA" w:rsidRDefault="00E86A9C" w:rsidP="001256A7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4DCA">
        <w:rPr>
          <w:rFonts w:ascii="Times New Roman" w:hAnsi="Times New Roman"/>
          <w:sz w:val="28"/>
          <w:szCs w:val="28"/>
        </w:rPr>
        <w:t xml:space="preserve">Совет поселения </w:t>
      </w:r>
      <w:r w:rsidRPr="001B4DCA">
        <w:rPr>
          <w:rFonts w:ascii="Times New Roman" w:hAnsi="Times New Roman"/>
          <w:b/>
          <w:sz w:val="28"/>
          <w:szCs w:val="28"/>
        </w:rPr>
        <w:t>РЕШИЛ:</w:t>
      </w:r>
    </w:p>
    <w:p w:rsidR="00E86A9C" w:rsidRPr="001B4DCA" w:rsidRDefault="00E86A9C" w:rsidP="001256A7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277087" w:rsidRPr="00277087" w:rsidRDefault="00277087" w:rsidP="00277087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555D91">
        <w:rPr>
          <w:rFonts w:ascii="Times New Roman" w:hAnsi="Times New Roman"/>
          <w:sz w:val="28"/>
          <w:szCs w:val="28"/>
        </w:rPr>
        <w:t>Приложение 1 к</w:t>
      </w:r>
      <w:r w:rsidR="00E86A9C" w:rsidRPr="00277087">
        <w:rPr>
          <w:rFonts w:ascii="Times New Roman" w:hAnsi="Times New Roman"/>
          <w:sz w:val="28"/>
          <w:szCs w:val="28"/>
        </w:rPr>
        <w:t xml:space="preserve"> </w:t>
      </w:r>
      <w:r w:rsidRPr="00277087">
        <w:rPr>
          <w:rFonts w:ascii="Times New Roman" w:hAnsi="Times New Roman"/>
          <w:sz w:val="28"/>
          <w:szCs w:val="28"/>
        </w:rPr>
        <w:t>решени</w:t>
      </w:r>
      <w:r w:rsidR="00555D91">
        <w:rPr>
          <w:rFonts w:ascii="Times New Roman" w:hAnsi="Times New Roman"/>
          <w:sz w:val="28"/>
          <w:szCs w:val="28"/>
        </w:rPr>
        <w:t>ю</w:t>
      </w:r>
      <w:r w:rsidRPr="00277087">
        <w:rPr>
          <w:rFonts w:ascii="Times New Roman" w:hAnsi="Times New Roman"/>
          <w:sz w:val="28"/>
          <w:szCs w:val="28"/>
        </w:rPr>
        <w:t xml:space="preserve"> Совета депутатов сельского поселения Светлый от </w:t>
      </w:r>
      <w:r w:rsidR="002977EA">
        <w:rPr>
          <w:rFonts w:ascii="Times New Roman" w:hAnsi="Times New Roman"/>
          <w:sz w:val="28"/>
          <w:szCs w:val="28"/>
        </w:rPr>
        <w:t>27.02</w:t>
      </w:r>
      <w:r w:rsidRPr="00277087">
        <w:rPr>
          <w:rFonts w:ascii="Times New Roman" w:hAnsi="Times New Roman"/>
          <w:sz w:val="28"/>
          <w:szCs w:val="28"/>
        </w:rPr>
        <w:t>.20</w:t>
      </w:r>
      <w:r w:rsidR="002977EA">
        <w:rPr>
          <w:rFonts w:ascii="Times New Roman" w:hAnsi="Times New Roman"/>
          <w:sz w:val="28"/>
          <w:szCs w:val="28"/>
        </w:rPr>
        <w:t>23</w:t>
      </w:r>
      <w:r w:rsidRPr="00277087">
        <w:rPr>
          <w:rFonts w:ascii="Times New Roman" w:hAnsi="Times New Roman"/>
          <w:sz w:val="28"/>
          <w:szCs w:val="28"/>
        </w:rPr>
        <w:t xml:space="preserve"> № </w:t>
      </w:r>
      <w:r w:rsidR="002977EA">
        <w:rPr>
          <w:rFonts w:ascii="Times New Roman" w:hAnsi="Times New Roman"/>
          <w:sz w:val="28"/>
          <w:szCs w:val="28"/>
        </w:rPr>
        <w:t>292</w:t>
      </w:r>
      <w:r w:rsidRPr="00277087">
        <w:rPr>
          <w:rFonts w:ascii="Times New Roman" w:hAnsi="Times New Roman"/>
          <w:sz w:val="28"/>
          <w:szCs w:val="28"/>
        </w:rPr>
        <w:t xml:space="preserve"> «Об утверждении Положения о денежном содержании лиц, замещающих должности муниципальной службы в администрации сельского поселения Светлый» </w:t>
      </w:r>
      <w:r>
        <w:rPr>
          <w:rFonts w:ascii="Times New Roman" w:hAnsi="Times New Roman"/>
          <w:sz w:val="28"/>
          <w:szCs w:val="28"/>
        </w:rPr>
        <w:t xml:space="preserve">( далее по тексту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555D91">
        <w:rPr>
          <w:rFonts w:ascii="Times New Roman" w:hAnsi="Times New Roman"/>
          <w:sz w:val="28"/>
          <w:szCs w:val="28"/>
        </w:rPr>
        <w:t>П</w:t>
      </w:r>
      <w:proofErr w:type="gramEnd"/>
      <w:r w:rsidR="00555D91">
        <w:rPr>
          <w:rFonts w:ascii="Times New Roman" w:hAnsi="Times New Roman"/>
          <w:sz w:val="28"/>
          <w:szCs w:val="28"/>
        </w:rPr>
        <w:t>риложение 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77087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F5422D" w:rsidRPr="00F5422D" w:rsidRDefault="00262A52" w:rsidP="00F542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7924">
        <w:rPr>
          <w:rFonts w:ascii="Times New Roman" w:hAnsi="Times New Roman"/>
          <w:sz w:val="28"/>
          <w:szCs w:val="28"/>
        </w:rPr>
        <w:t>.</w:t>
      </w:r>
      <w:r w:rsidR="00555D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5422D">
        <w:rPr>
          <w:rFonts w:ascii="Times New Roman" w:hAnsi="Times New Roman"/>
          <w:sz w:val="28"/>
          <w:szCs w:val="28"/>
        </w:rPr>
        <w:t xml:space="preserve"> </w:t>
      </w:r>
      <w:r w:rsidR="00277087">
        <w:rPr>
          <w:rFonts w:ascii="Times New Roman" w:hAnsi="Times New Roman"/>
          <w:sz w:val="28"/>
          <w:szCs w:val="28"/>
        </w:rPr>
        <w:t>П</w:t>
      </w:r>
      <w:r w:rsidR="00F5422D">
        <w:rPr>
          <w:rFonts w:ascii="Times New Roman" w:hAnsi="Times New Roman"/>
          <w:sz w:val="28"/>
          <w:szCs w:val="28"/>
        </w:rPr>
        <w:t>ункт</w:t>
      </w:r>
      <w:r w:rsidR="008E57D3">
        <w:rPr>
          <w:rFonts w:ascii="Times New Roman" w:hAnsi="Times New Roman"/>
          <w:sz w:val="28"/>
          <w:szCs w:val="28"/>
        </w:rPr>
        <w:t>ы</w:t>
      </w:r>
      <w:r w:rsidR="00F5422D">
        <w:rPr>
          <w:rFonts w:ascii="Times New Roman" w:hAnsi="Times New Roman"/>
          <w:sz w:val="28"/>
          <w:szCs w:val="28"/>
        </w:rPr>
        <w:t xml:space="preserve"> 3.1</w:t>
      </w:r>
      <w:r w:rsidR="008E57D3">
        <w:rPr>
          <w:rFonts w:ascii="Times New Roman" w:hAnsi="Times New Roman"/>
          <w:sz w:val="28"/>
          <w:szCs w:val="28"/>
        </w:rPr>
        <w:t>-3.2.</w:t>
      </w:r>
      <w:r w:rsidR="00F5422D">
        <w:rPr>
          <w:rFonts w:ascii="Times New Roman" w:hAnsi="Times New Roman"/>
          <w:sz w:val="28"/>
          <w:szCs w:val="28"/>
        </w:rPr>
        <w:t xml:space="preserve"> </w:t>
      </w:r>
      <w:r w:rsidR="00F5422D" w:rsidRPr="00F5422D">
        <w:rPr>
          <w:rFonts w:ascii="Times New Roman" w:hAnsi="Times New Roman"/>
          <w:sz w:val="28"/>
          <w:szCs w:val="28"/>
        </w:rPr>
        <w:t>Раздел</w:t>
      </w:r>
      <w:r w:rsidR="00F5422D" w:rsidRPr="00E14A8F">
        <w:rPr>
          <w:rFonts w:ascii="Times New Roman" w:hAnsi="Times New Roman"/>
          <w:sz w:val="28"/>
          <w:szCs w:val="28"/>
        </w:rPr>
        <w:t>а</w:t>
      </w:r>
      <w:r w:rsidR="00F5422D" w:rsidRPr="00F5422D">
        <w:rPr>
          <w:rFonts w:ascii="Times New Roman" w:hAnsi="Times New Roman"/>
          <w:sz w:val="28"/>
          <w:szCs w:val="28"/>
        </w:rPr>
        <w:t xml:space="preserve"> </w:t>
      </w:r>
      <w:r w:rsidR="00F5422D" w:rsidRPr="00F5422D">
        <w:rPr>
          <w:rFonts w:ascii="Times New Roman" w:hAnsi="Times New Roman"/>
          <w:sz w:val="28"/>
        </w:rPr>
        <w:t xml:space="preserve">3. </w:t>
      </w:r>
      <w:r w:rsidR="00277087">
        <w:rPr>
          <w:rFonts w:ascii="Times New Roman" w:hAnsi="Times New Roman"/>
          <w:sz w:val="28"/>
        </w:rPr>
        <w:t>«</w:t>
      </w:r>
      <w:r w:rsidR="00F5422D" w:rsidRPr="00F5422D">
        <w:rPr>
          <w:rFonts w:ascii="Times New Roman" w:hAnsi="Times New Roman"/>
          <w:sz w:val="28"/>
        </w:rPr>
        <w:t>Размеры должностных окладов лиц, замещающих должности муниципальной службы</w:t>
      </w:r>
      <w:r w:rsidR="00277087">
        <w:rPr>
          <w:rFonts w:ascii="Times New Roman" w:hAnsi="Times New Roman"/>
          <w:sz w:val="28"/>
        </w:rPr>
        <w:t>»</w:t>
      </w:r>
      <w:r w:rsidR="00F5422D" w:rsidRPr="00E14A8F">
        <w:rPr>
          <w:rFonts w:ascii="Times New Roman" w:hAnsi="Times New Roman"/>
          <w:sz w:val="28"/>
        </w:rPr>
        <w:t xml:space="preserve"> изложить в </w:t>
      </w:r>
      <w:r w:rsidR="00555D91">
        <w:rPr>
          <w:rFonts w:ascii="Times New Roman" w:hAnsi="Times New Roman"/>
          <w:sz w:val="28"/>
        </w:rPr>
        <w:t xml:space="preserve">следующей </w:t>
      </w:r>
      <w:r w:rsidR="00F5422D" w:rsidRPr="00E14A8F">
        <w:rPr>
          <w:rFonts w:ascii="Times New Roman" w:hAnsi="Times New Roman"/>
          <w:sz w:val="28"/>
        </w:rPr>
        <w:t xml:space="preserve"> редакции:</w:t>
      </w:r>
    </w:p>
    <w:p w:rsidR="00F5422D" w:rsidRDefault="00F5422D" w:rsidP="00FA1D47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8E57D3">
        <w:rPr>
          <w:rFonts w:ascii="Times New Roman" w:hAnsi="Times New Roman"/>
          <w:sz w:val="28"/>
          <w:szCs w:val="20"/>
        </w:rPr>
        <w:t xml:space="preserve">«3.1. </w:t>
      </w:r>
      <w:r w:rsidRPr="008E57D3">
        <w:rPr>
          <w:rFonts w:ascii="Times New Roman" w:hAnsi="Times New Roman"/>
          <w:sz w:val="28"/>
        </w:rPr>
        <w:tab/>
        <w:t xml:space="preserve">Должностные оклады муниципальных служащих исчисляются кратно размеру базового должностного оклада, который </w:t>
      </w:r>
      <w:r w:rsidR="00262A52" w:rsidRPr="008E57D3">
        <w:rPr>
          <w:rFonts w:ascii="Times New Roman" w:hAnsi="Times New Roman"/>
          <w:sz w:val="28"/>
        </w:rPr>
        <w:t xml:space="preserve">составляет </w:t>
      </w:r>
      <w:r w:rsidR="002977EA">
        <w:rPr>
          <w:rFonts w:ascii="Times New Roman" w:hAnsi="Times New Roman"/>
          <w:sz w:val="28"/>
        </w:rPr>
        <w:t>4812,</w:t>
      </w:r>
      <w:r w:rsidR="00262A52" w:rsidRPr="008E57D3">
        <w:rPr>
          <w:rFonts w:ascii="Times New Roman" w:hAnsi="Times New Roman"/>
          <w:sz w:val="28"/>
        </w:rPr>
        <w:t>0</w:t>
      </w:r>
      <w:r w:rsidR="002977EA">
        <w:rPr>
          <w:rFonts w:ascii="Times New Roman" w:hAnsi="Times New Roman"/>
          <w:sz w:val="28"/>
        </w:rPr>
        <w:t>0</w:t>
      </w:r>
      <w:r w:rsidR="00262A52" w:rsidRPr="008E57D3">
        <w:rPr>
          <w:rFonts w:ascii="Times New Roman" w:hAnsi="Times New Roman"/>
          <w:sz w:val="28"/>
        </w:rPr>
        <w:t xml:space="preserve"> рубля</w:t>
      </w:r>
      <w:r w:rsidRPr="008E57D3">
        <w:rPr>
          <w:rFonts w:ascii="Times New Roman" w:hAnsi="Times New Roman"/>
          <w:sz w:val="28"/>
        </w:rPr>
        <w:t xml:space="preserve"> (дале</w:t>
      </w:r>
      <w:r w:rsidR="008E57D3" w:rsidRPr="008E57D3">
        <w:rPr>
          <w:rFonts w:ascii="Times New Roman" w:hAnsi="Times New Roman"/>
          <w:sz w:val="28"/>
        </w:rPr>
        <w:t>е - базовый должностной оклад).</w:t>
      </w:r>
    </w:p>
    <w:p w:rsidR="00F5422D" w:rsidRPr="00F5422D" w:rsidRDefault="00F5422D" w:rsidP="00F5422D">
      <w:pPr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8"/>
        </w:rPr>
      </w:pPr>
      <w:r w:rsidRPr="00F5422D">
        <w:rPr>
          <w:rFonts w:ascii="Times New Roman" w:hAnsi="Times New Roman"/>
          <w:sz w:val="28"/>
        </w:rPr>
        <w:lastRenderedPageBreak/>
        <w:t>3.2.</w:t>
      </w:r>
      <w:r w:rsidRPr="00F5422D">
        <w:rPr>
          <w:rFonts w:ascii="Times New Roman" w:hAnsi="Times New Roman"/>
          <w:sz w:val="28"/>
        </w:rPr>
        <w:tab/>
        <w:t xml:space="preserve">Коэффициенты кратности, применяемые при исчислении должностных окладов муниципальных служащих в автономном округе, определяются согласно таблице (с округлением до целых рублей): </w:t>
      </w:r>
    </w:p>
    <w:p w:rsidR="00F5422D" w:rsidRPr="00F5422D" w:rsidRDefault="00F5422D" w:rsidP="00F54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2126"/>
        <w:gridCol w:w="1843"/>
        <w:gridCol w:w="1843"/>
      </w:tblGrid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Функция должности,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Коэффициент кратности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Должностной оклад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руководитель, 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2,1270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10 23</w:t>
            </w:r>
            <w:r w:rsidR="008F53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5D91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555D91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6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555D91" w:rsidP="00FA1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D364A6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Default="00D364A6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7914,00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F5422D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5 66</w:t>
            </w:r>
            <w:r w:rsidR="008F53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F5422D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</w:t>
            </w:r>
            <w:r w:rsidR="00155AAC">
              <w:rPr>
                <w:rFonts w:ascii="Times New Roman" w:hAnsi="Times New Roman"/>
                <w:sz w:val="24"/>
                <w:szCs w:val="24"/>
              </w:rPr>
              <w:t>1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155AAC" w:rsidP="000B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5 597,00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F5422D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1,1545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5 555,00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F5422D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1,1485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  <w:r w:rsidR="008F539F">
              <w:rPr>
                <w:rFonts w:ascii="Times New Roman" w:hAnsi="Times New Roman"/>
                <w:sz w:val="24"/>
                <w:szCs w:val="24"/>
              </w:rPr>
              <w:t>8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F542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0B37AD" w:rsidP="000B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1,0350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="008F539F">
              <w:rPr>
                <w:rFonts w:ascii="Times New Roman" w:hAnsi="Times New Roman"/>
                <w:sz w:val="24"/>
                <w:szCs w:val="24"/>
              </w:rPr>
              <w:t>1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F542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1,0210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0B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4812,0</w:t>
            </w:r>
            <w:r w:rsidR="00F54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5422D" w:rsidRDefault="008E57D3" w:rsidP="00F542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13C1D" w:rsidRDefault="00D13C1D" w:rsidP="00FA1D47">
      <w:pPr>
        <w:pStyle w:val="ae"/>
        <w:numPr>
          <w:ilvl w:val="1"/>
          <w:numId w:val="18"/>
        </w:numPr>
        <w:spacing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D13C1D">
        <w:rPr>
          <w:rFonts w:ascii="Times New Roman" w:hAnsi="Times New Roman"/>
          <w:sz w:val="28"/>
          <w:szCs w:val="28"/>
        </w:rPr>
        <w:t xml:space="preserve">.2. Раздела </w:t>
      </w:r>
      <w:r>
        <w:rPr>
          <w:rFonts w:ascii="Times New Roman" w:hAnsi="Times New Roman"/>
          <w:sz w:val="28"/>
          <w:szCs w:val="28"/>
        </w:rPr>
        <w:t>4</w:t>
      </w:r>
      <w:r w:rsidRPr="00D13C1D">
        <w:rPr>
          <w:rFonts w:ascii="Times New Roman" w:hAnsi="Times New Roman"/>
          <w:sz w:val="28"/>
          <w:szCs w:val="28"/>
        </w:rPr>
        <w:t xml:space="preserve">. «Порядок и условия выплаты ежемесячной надбавки к должностному окладу за классный чин»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 w:rsidR="00155AAC">
        <w:rPr>
          <w:rFonts w:ascii="Times New Roman" w:hAnsi="Times New Roman"/>
          <w:sz w:val="28"/>
          <w:szCs w:val="28"/>
        </w:rPr>
        <w:t>:</w:t>
      </w:r>
    </w:p>
    <w:p w:rsidR="00155AAC" w:rsidRPr="00E1292B" w:rsidRDefault="00155AAC" w:rsidP="00FA1D47">
      <w:pPr>
        <w:widowControl w:val="0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7CC">
        <w:rPr>
          <w:rFonts w:ascii="Times New Roman" w:hAnsi="Times New Roman"/>
          <w:sz w:val="28"/>
          <w:szCs w:val="28"/>
        </w:rPr>
        <w:t>4.2. В отношении муниципальных служащих нормативы определяются из суммы средств, направляемых дополнительно сверх выплаты должностных окладов в размере 7 должностных окладов из расчета на год, что составляет:</w:t>
      </w:r>
    </w:p>
    <w:tbl>
      <w:tblPr>
        <w:tblW w:w="0" w:type="auto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2"/>
        <w:gridCol w:w="1815"/>
        <w:gridCol w:w="1875"/>
        <w:gridCol w:w="3300"/>
        <w:gridCol w:w="1710"/>
      </w:tblGrid>
      <w:tr w:rsidR="00155AAC" w:rsidRPr="00E1292B" w:rsidTr="00555D91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9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292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Классный чин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в месяц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5AAC" w:rsidRPr="00E1292B" w:rsidTr="00D97924">
        <w:trPr>
          <w:trHeight w:val="110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-действительный муниципальный советник 1 класса 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5970,42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-действительный муниципальный советник 2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/12)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4264,59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-действительный муниципальный советник 3 класса (2/12)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1705,84</w:t>
            </w:r>
          </w:p>
        </w:tc>
      </w:tr>
      <w:tr w:rsidR="00016983" w:rsidRPr="00E1292B" w:rsidTr="00016983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32CC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сектором</w:t>
            </w:r>
            <w:r w:rsidR="00016983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32CC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  <w:r w:rsidR="00016983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50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2CC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 (7/12)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4616,50</w:t>
            </w:r>
          </w:p>
        </w:tc>
      </w:tr>
      <w:tr w:rsidR="00016983" w:rsidRPr="00E1292B" w:rsidTr="00016983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 (5/12)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3297,50</w:t>
            </w:r>
          </w:p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983" w:rsidRPr="00E1292B" w:rsidTr="00016983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50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 (2/12)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E1292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7924">
              <w:rPr>
                <w:rFonts w:ascii="Times New Roman" w:hAnsi="Times New Roman"/>
                <w:sz w:val="24"/>
                <w:szCs w:val="24"/>
              </w:rPr>
              <w:t>305,75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2361,25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944,50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E1292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2332,09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55AAC" w:rsidRPr="00E1292B" w:rsidTr="00555D91">
        <w:trPr>
          <w:trHeight w:val="720"/>
        </w:trPr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932,84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E1292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E1292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3224,09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921,17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2905,59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2075,42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830,17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2865,92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2047,09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818,84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802,00</w:t>
            </w:r>
          </w:p>
        </w:tc>
      </w:tr>
    </w:tbl>
    <w:p w:rsidR="00155AAC" w:rsidRPr="00E1292B" w:rsidRDefault="00155AAC" w:rsidP="00155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924" w:rsidRDefault="00D97924" w:rsidP="00FA1D47">
      <w:pPr>
        <w:pStyle w:val="ae"/>
        <w:numPr>
          <w:ilvl w:val="1"/>
          <w:numId w:val="18"/>
        </w:numPr>
        <w:spacing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5.3</w:t>
      </w:r>
      <w:r w:rsidRPr="00D13C1D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5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D97924">
        <w:rPr>
          <w:rFonts w:ascii="Times New Roman" w:hAnsi="Times New Roman"/>
          <w:sz w:val="28"/>
          <w:szCs w:val="28"/>
        </w:rPr>
        <w:t>Порядок и условия выплаты ежемесячной надбавки к должностному окладу за особые условия муниципальной службы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97924" w:rsidRPr="00D97924" w:rsidRDefault="00D97924" w:rsidP="00FA1D4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7924">
        <w:rPr>
          <w:rFonts w:ascii="Times New Roman" w:hAnsi="Times New Roman"/>
          <w:sz w:val="28"/>
          <w:szCs w:val="28"/>
        </w:rPr>
        <w:t>5.3. Ежемесячная надбавка к должностному окладу за особые условия муниципальной службы муниципальному служащему устанавливается: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"/>
        <w:gridCol w:w="3945"/>
        <w:gridCol w:w="2355"/>
        <w:gridCol w:w="2355"/>
      </w:tblGrid>
      <w:tr w:rsidR="00D97924" w:rsidRPr="00D97924" w:rsidTr="00555D9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9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7924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к должностному окладу за особые условия муниципальной службы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11 940,84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39D2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D97924" w:rsidRDefault="006339D2" w:rsidP="00F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339D2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9 233,00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D97924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611,50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D97924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529,84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D97924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D97924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448,17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811,17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731,84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614,00</w:t>
            </w:r>
          </w:p>
        </w:tc>
      </w:tr>
    </w:tbl>
    <w:p w:rsidR="00155AAC" w:rsidRDefault="00AF519B" w:rsidP="00FA1D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AF519B" w:rsidRDefault="00AF519B" w:rsidP="00FA1D47">
      <w:pPr>
        <w:pStyle w:val="ae"/>
        <w:numPr>
          <w:ilvl w:val="1"/>
          <w:numId w:val="18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8.1.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8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AF519B">
        <w:rPr>
          <w:rFonts w:ascii="Times New Roman" w:hAnsi="Times New Roman"/>
          <w:sz w:val="28"/>
          <w:szCs w:val="28"/>
        </w:rPr>
        <w:t>Порядок и условия выплаты ежемесячного денежного поощрения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F519B" w:rsidRPr="00AF519B" w:rsidRDefault="00AF519B" w:rsidP="00FA1D4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519B">
        <w:rPr>
          <w:rFonts w:ascii="Times New Roman" w:hAnsi="Times New Roman"/>
          <w:sz w:val="28"/>
          <w:szCs w:val="28"/>
        </w:rPr>
        <w:t>8.1.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деятельности, муниципальным служащим выплачивается денежное поощрение в  размере 13 должностных окладов из расчета на год: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3315"/>
        <w:gridCol w:w="3450"/>
        <w:gridCol w:w="1575"/>
      </w:tblGrid>
      <w:tr w:rsidR="00AF519B" w:rsidRPr="00AF519B" w:rsidTr="00555D9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1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519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Размер ежемесячного денежного поощрения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087,92</w:t>
            </w:r>
          </w:p>
        </w:tc>
      </w:tr>
      <w:tr w:rsidR="006339D2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AF519B" w:rsidRDefault="006339D2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AF519B" w:rsidRDefault="006339D2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6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339D2" w:rsidRPr="00AF519B" w:rsidRDefault="006339D2" w:rsidP="006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ED1404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8 573,50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AF519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139,25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proofErr w:type="gramStart"/>
            <w:r w:rsidRPr="00AF519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063,42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AF519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019,00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</w:t>
            </w:r>
            <w:proofErr w:type="gramStart"/>
            <w:r w:rsidRPr="00AF519B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987,57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396,09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322,42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213,00</w:t>
            </w:r>
          </w:p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19B" w:rsidRDefault="00AF519B" w:rsidP="00AF519B">
      <w:pPr>
        <w:pStyle w:val="ae"/>
        <w:spacing w:line="276" w:lineRule="auto"/>
        <w:ind w:left="1997"/>
        <w:jc w:val="both"/>
        <w:rPr>
          <w:rFonts w:ascii="Times New Roman" w:hAnsi="Times New Roman"/>
          <w:sz w:val="28"/>
          <w:szCs w:val="28"/>
        </w:rPr>
      </w:pPr>
    </w:p>
    <w:p w:rsidR="00AF519B" w:rsidRDefault="00AF519B" w:rsidP="00FA1D47">
      <w:pPr>
        <w:pStyle w:val="ae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D13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12.5.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12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AF519B">
        <w:rPr>
          <w:rFonts w:ascii="Times New Roman" w:hAnsi="Times New Roman"/>
          <w:sz w:val="28"/>
          <w:szCs w:val="28"/>
        </w:rPr>
        <w:t>Порядок и условия оплаты труда работы в выходные и нерабочие праздничные дни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F2052" w:rsidRDefault="006F2052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«12.5. При расчете оплаты труда в выходные и нерабочие праздничные дни учитываются все выплаты предусмотренные разделами 3 – 8, а также пунктом 9.2. радела 9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F0F75" w:rsidRDefault="00BB38EF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45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0F75" w:rsidRPr="009F0F7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17A2">
        <w:rPr>
          <w:rFonts w:ascii="Times New Roman" w:hAnsi="Times New Roman"/>
          <w:sz w:val="28"/>
          <w:szCs w:val="28"/>
        </w:rPr>
        <w:t>Решение</w:t>
      </w:r>
      <w:r w:rsidR="009F0F75" w:rsidRPr="009F0F75">
        <w:rPr>
          <w:rFonts w:ascii="Times New Roman" w:hAnsi="Times New Roman"/>
          <w:sz w:val="28"/>
          <w:szCs w:val="28"/>
        </w:rPr>
        <w:t xml:space="preserve">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 после его официального опубликования и распространяется на правоотношения, возникшие с 1 </w:t>
      </w:r>
      <w:r w:rsidR="00262A52">
        <w:rPr>
          <w:rFonts w:ascii="Times New Roman" w:eastAsia="Calibri" w:hAnsi="Times New Roman"/>
          <w:sz w:val="28"/>
          <w:szCs w:val="28"/>
          <w:lang w:eastAsia="en-US"/>
        </w:rPr>
        <w:t>октября 202</w:t>
      </w:r>
      <w:r w:rsidR="00C73B6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данного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возложить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на главного бухгалтера централизованной бухгалтерии администрации сельского поселения Светлый.</w:t>
      </w:r>
    </w:p>
    <w:p w:rsidR="00277087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B4DCA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</w:p>
    <w:p w:rsidR="005C077E" w:rsidRPr="001B4DCA" w:rsidRDefault="001B4DCA" w:rsidP="00402DB5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1B4DCA">
        <w:rPr>
          <w:rFonts w:ascii="Times New Roman" w:hAnsi="Times New Roman"/>
          <w:sz w:val="28"/>
          <w:szCs w:val="28"/>
        </w:rPr>
        <w:t>Глава</w:t>
      </w:r>
      <w:r w:rsidR="00402DB5" w:rsidRPr="001B4DCA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r w:rsidRPr="001B4DCA">
        <w:rPr>
          <w:rFonts w:ascii="Times New Roman" w:hAnsi="Times New Roman"/>
          <w:sz w:val="28"/>
          <w:szCs w:val="28"/>
        </w:rPr>
        <w:t xml:space="preserve">                   </w:t>
      </w:r>
      <w:r w:rsidR="00402DB5" w:rsidRPr="001B4DCA">
        <w:rPr>
          <w:rFonts w:ascii="Times New Roman" w:hAnsi="Times New Roman"/>
          <w:sz w:val="28"/>
          <w:szCs w:val="28"/>
        </w:rPr>
        <w:t xml:space="preserve">         </w:t>
      </w:r>
      <w:r w:rsidR="00C73B6C">
        <w:rPr>
          <w:rFonts w:ascii="Times New Roman" w:hAnsi="Times New Roman"/>
          <w:sz w:val="28"/>
          <w:szCs w:val="28"/>
        </w:rPr>
        <w:t>Е.Н. Тодорова</w:t>
      </w:r>
    </w:p>
    <w:p w:rsidR="001256A7" w:rsidRPr="00277087" w:rsidRDefault="001256A7" w:rsidP="00277087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sectPr w:rsidR="00B14570" w:rsidSect="005C077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F8"/>
    <w:multiLevelType w:val="hybridMultilevel"/>
    <w:tmpl w:val="4894D344"/>
    <w:lvl w:ilvl="0" w:tplc="5D62DF4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C0D8F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185D6F7E"/>
    <w:multiLevelType w:val="hybridMultilevel"/>
    <w:tmpl w:val="EC5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38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23C75540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2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934AC9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864453"/>
    <w:multiLevelType w:val="hybridMultilevel"/>
    <w:tmpl w:val="EDB86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037A2"/>
    <w:multiLevelType w:val="singleLevel"/>
    <w:tmpl w:val="E9B6A8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367F7500"/>
    <w:multiLevelType w:val="hybridMultilevel"/>
    <w:tmpl w:val="2092CB96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8C4C7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617A45A8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AA5F2A"/>
    <w:multiLevelType w:val="multilevel"/>
    <w:tmpl w:val="CC66E78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78244C25"/>
    <w:multiLevelType w:val="hybridMultilevel"/>
    <w:tmpl w:val="454842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582672"/>
    <w:multiLevelType w:val="hybridMultilevel"/>
    <w:tmpl w:val="C60E8A8E"/>
    <w:lvl w:ilvl="0" w:tplc="4F04DF52">
      <w:start w:val="10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13"/>
  </w:num>
  <w:num w:numId="10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6"/>
    <w:rsid w:val="000011C2"/>
    <w:rsid w:val="00015B58"/>
    <w:rsid w:val="00016983"/>
    <w:rsid w:val="00021F4B"/>
    <w:rsid w:val="0002369D"/>
    <w:rsid w:val="000334D5"/>
    <w:rsid w:val="00042A56"/>
    <w:rsid w:val="00061B24"/>
    <w:rsid w:val="0006332C"/>
    <w:rsid w:val="000660E9"/>
    <w:rsid w:val="00071412"/>
    <w:rsid w:val="00072B90"/>
    <w:rsid w:val="000741FD"/>
    <w:rsid w:val="00082632"/>
    <w:rsid w:val="00084917"/>
    <w:rsid w:val="00092D2B"/>
    <w:rsid w:val="000953FE"/>
    <w:rsid w:val="00097DD5"/>
    <w:rsid w:val="000A63FB"/>
    <w:rsid w:val="000B0A9D"/>
    <w:rsid w:val="000B1C26"/>
    <w:rsid w:val="000B37AD"/>
    <w:rsid w:val="000C4E1B"/>
    <w:rsid w:val="000E5457"/>
    <w:rsid w:val="0010217C"/>
    <w:rsid w:val="00102A5F"/>
    <w:rsid w:val="00116714"/>
    <w:rsid w:val="001256A7"/>
    <w:rsid w:val="001435F5"/>
    <w:rsid w:val="00151FCB"/>
    <w:rsid w:val="00155AAC"/>
    <w:rsid w:val="00160AD8"/>
    <w:rsid w:val="001638E5"/>
    <w:rsid w:val="00181E7D"/>
    <w:rsid w:val="001B2884"/>
    <w:rsid w:val="001B4854"/>
    <w:rsid w:val="001B4DCA"/>
    <w:rsid w:val="001B66A0"/>
    <w:rsid w:val="001C203A"/>
    <w:rsid w:val="001C26E6"/>
    <w:rsid w:val="001D3697"/>
    <w:rsid w:val="001E1B9C"/>
    <w:rsid w:val="001E1CC4"/>
    <w:rsid w:val="001F283F"/>
    <w:rsid w:val="001F4DAD"/>
    <w:rsid w:val="00200314"/>
    <w:rsid w:val="00203CBF"/>
    <w:rsid w:val="0021656D"/>
    <w:rsid w:val="0022446A"/>
    <w:rsid w:val="00226596"/>
    <w:rsid w:val="00230BB1"/>
    <w:rsid w:val="00246E91"/>
    <w:rsid w:val="00251539"/>
    <w:rsid w:val="00252D30"/>
    <w:rsid w:val="00262A52"/>
    <w:rsid w:val="00265344"/>
    <w:rsid w:val="00275DE5"/>
    <w:rsid w:val="00277087"/>
    <w:rsid w:val="00291260"/>
    <w:rsid w:val="002970EF"/>
    <w:rsid w:val="002977EA"/>
    <w:rsid w:val="002B280D"/>
    <w:rsid w:val="002D5FEF"/>
    <w:rsid w:val="002D78D4"/>
    <w:rsid w:val="002E1805"/>
    <w:rsid w:val="003073A3"/>
    <w:rsid w:val="003114B6"/>
    <w:rsid w:val="003114C7"/>
    <w:rsid w:val="00327F0E"/>
    <w:rsid w:val="003434BC"/>
    <w:rsid w:val="00352E77"/>
    <w:rsid w:val="003801DE"/>
    <w:rsid w:val="00381742"/>
    <w:rsid w:val="00384B40"/>
    <w:rsid w:val="003914D3"/>
    <w:rsid w:val="00392A34"/>
    <w:rsid w:val="00395182"/>
    <w:rsid w:val="003A213A"/>
    <w:rsid w:val="003A23B9"/>
    <w:rsid w:val="003A254F"/>
    <w:rsid w:val="003B5237"/>
    <w:rsid w:val="003B59E1"/>
    <w:rsid w:val="003B7B38"/>
    <w:rsid w:val="003C4615"/>
    <w:rsid w:val="003E07C4"/>
    <w:rsid w:val="003E14E3"/>
    <w:rsid w:val="003F130B"/>
    <w:rsid w:val="003F30C3"/>
    <w:rsid w:val="003F3E43"/>
    <w:rsid w:val="00402DB5"/>
    <w:rsid w:val="00406381"/>
    <w:rsid w:val="00407FBB"/>
    <w:rsid w:val="00425AC8"/>
    <w:rsid w:val="00426FC7"/>
    <w:rsid w:val="0042705E"/>
    <w:rsid w:val="00447D1A"/>
    <w:rsid w:val="0045160F"/>
    <w:rsid w:val="00452385"/>
    <w:rsid w:val="004526C8"/>
    <w:rsid w:val="0045456A"/>
    <w:rsid w:val="00457908"/>
    <w:rsid w:val="004621F8"/>
    <w:rsid w:val="00472211"/>
    <w:rsid w:val="004A0DC6"/>
    <w:rsid w:val="004A20B6"/>
    <w:rsid w:val="004A3F21"/>
    <w:rsid w:val="004B150D"/>
    <w:rsid w:val="004B4088"/>
    <w:rsid w:val="004B753F"/>
    <w:rsid w:val="004C50DD"/>
    <w:rsid w:val="004D582E"/>
    <w:rsid w:val="004E78F6"/>
    <w:rsid w:val="00500388"/>
    <w:rsid w:val="005032CC"/>
    <w:rsid w:val="00530AC9"/>
    <w:rsid w:val="00542C17"/>
    <w:rsid w:val="0054303A"/>
    <w:rsid w:val="00555D91"/>
    <w:rsid w:val="00556D93"/>
    <w:rsid w:val="00561EA6"/>
    <w:rsid w:val="00564249"/>
    <w:rsid w:val="0056741A"/>
    <w:rsid w:val="00572828"/>
    <w:rsid w:val="005738C2"/>
    <w:rsid w:val="00575823"/>
    <w:rsid w:val="00581A54"/>
    <w:rsid w:val="0058363F"/>
    <w:rsid w:val="00583967"/>
    <w:rsid w:val="00585C26"/>
    <w:rsid w:val="00595EE0"/>
    <w:rsid w:val="005977DD"/>
    <w:rsid w:val="005A6960"/>
    <w:rsid w:val="005C077E"/>
    <w:rsid w:val="005D252D"/>
    <w:rsid w:val="005E04F2"/>
    <w:rsid w:val="005E2E70"/>
    <w:rsid w:val="005F17A2"/>
    <w:rsid w:val="005F2BE2"/>
    <w:rsid w:val="00603B69"/>
    <w:rsid w:val="0060750E"/>
    <w:rsid w:val="006149E5"/>
    <w:rsid w:val="00615000"/>
    <w:rsid w:val="0062141B"/>
    <w:rsid w:val="00625EEC"/>
    <w:rsid w:val="006270BB"/>
    <w:rsid w:val="00632663"/>
    <w:rsid w:val="006339D2"/>
    <w:rsid w:val="00641571"/>
    <w:rsid w:val="00645085"/>
    <w:rsid w:val="0066300E"/>
    <w:rsid w:val="00671D19"/>
    <w:rsid w:val="0068542F"/>
    <w:rsid w:val="00686E69"/>
    <w:rsid w:val="006970F1"/>
    <w:rsid w:val="006C5D0B"/>
    <w:rsid w:val="006D4703"/>
    <w:rsid w:val="006D5BA1"/>
    <w:rsid w:val="006E5BA5"/>
    <w:rsid w:val="006E6886"/>
    <w:rsid w:val="006F2052"/>
    <w:rsid w:val="006F2CB3"/>
    <w:rsid w:val="00701569"/>
    <w:rsid w:val="00702CF6"/>
    <w:rsid w:val="0070365D"/>
    <w:rsid w:val="00715D32"/>
    <w:rsid w:val="00723987"/>
    <w:rsid w:val="00725BFC"/>
    <w:rsid w:val="00743ECD"/>
    <w:rsid w:val="0074777C"/>
    <w:rsid w:val="007713A0"/>
    <w:rsid w:val="00773702"/>
    <w:rsid w:val="007805F2"/>
    <w:rsid w:val="00787093"/>
    <w:rsid w:val="00794122"/>
    <w:rsid w:val="007A648D"/>
    <w:rsid w:val="007C022E"/>
    <w:rsid w:val="007C6015"/>
    <w:rsid w:val="007D0F22"/>
    <w:rsid w:val="007D15AA"/>
    <w:rsid w:val="007D3422"/>
    <w:rsid w:val="007E13F1"/>
    <w:rsid w:val="007E1C12"/>
    <w:rsid w:val="007E72FD"/>
    <w:rsid w:val="007F2029"/>
    <w:rsid w:val="007F3D90"/>
    <w:rsid w:val="008069D1"/>
    <w:rsid w:val="00816F09"/>
    <w:rsid w:val="008231CB"/>
    <w:rsid w:val="008268F3"/>
    <w:rsid w:val="00834E50"/>
    <w:rsid w:val="008567C9"/>
    <w:rsid w:val="008626FB"/>
    <w:rsid w:val="00895BB0"/>
    <w:rsid w:val="008A156C"/>
    <w:rsid w:val="008A4300"/>
    <w:rsid w:val="008B17FA"/>
    <w:rsid w:val="008B3B7D"/>
    <w:rsid w:val="008C6811"/>
    <w:rsid w:val="008D0B8F"/>
    <w:rsid w:val="008D229B"/>
    <w:rsid w:val="008D320B"/>
    <w:rsid w:val="008E111D"/>
    <w:rsid w:val="008E51F7"/>
    <w:rsid w:val="008E57D3"/>
    <w:rsid w:val="008F539F"/>
    <w:rsid w:val="00906929"/>
    <w:rsid w:val="00907B7A"/>
    <w:rsid w:val="009137E8"/>
    <w:rsid w:val="009166BF"/>
    <w:rsid w:val="00940409"/>
    <w:rsid w:val="0094173F"/>
    <w:rsid w:val="00954567"/>
    <w:rsid w:val="00954702"/>
    <w:rsid w:val="00970D10"/>
    <w:rsid w:val="009726D9"/>
    <w:rsid w:val="00996E84"/>
    <w:rsid w:val="009A3B7A"/>
    <w:rsid w:val="009B2680"/>
    <w:rsid w:val="009B7DAD"/>
    <w:rsid w:val="009C2D1E"/>
    <w:rsid w:val="009D27CC"/>
    <w:rsid w:val="009F0F75"/>
    <w:rsid w:val="00A015CB"/>
    <w:rsid w:val="00A12229"/>
    <w:rsid w:val="00A154FB"/>
    <w:rsid w:val="00A17469"/>
    <w:rsid w:val="00A2457B"/>
    <w:rsid w:val="00A3156D"/>
    <w:rsid w:val="00A3654A"/>
    <w:rsid w:val="00A447B9"/>
    <w:rsid w:val="00A44BE0"/>
    <w:rsid w:val="00A55E17"/>
    <w:rsid w:val="00A62C1F"/>
    <w:rsid w:val="00A67EAD"/>
    <w:rsid w:val="00A77ACD"/>
    <w:rsid w:val="00AA08D6"/>
    <w:rsid w:val="00AA20CF"/>
    <w:rsid w:val="00AA53F5"/>
    <w:rsid w:val="00AD3736"/>
    <w:rsid w:val="00AE132C"/>
    <w:rsid w:val="00AE78A4"/>
    <w:rsid w:val="00AF18D8"/>
    <w:rsid w:val="00AF519B"/>
    <w:rsid w:val="00B01CE8"/>
    <w:rsid w:val="00B04ACD"/>
    <w:rsid w:val="00B056C4"/>
    <w:rsid w:val="00B074D9"/>
    <w:rsid w:val="00B14570"/>
    <w:rsid w:val="00B305BE"/>
    <w:rsid w:val="00B329AE"/>
    <w:rsid w:val="00B32AB5"/>
    <w:rsid w:val="00B42888"/>
    <w:rsid w:val="00B55666"/>
    <w:rsid w:val="00B62576"/>
    <w:rsid w:val="00B71B0E"/>
    <w:rsid w:val="00B764F6"/>
    <w:rsid w:val="00BA3BD3"/>
    <w:rsid w:val="00BA5DE9"/>
    <w:rsid w:val="00BA6C1A"/>
    <w:rsid w:val="00BB1129"/>
    <w:rsid w:val="00BB38EF"/>
    <w:rsid w:val="00BB7C21"/>
    <w:rsid w:val="00BC5227"/>
    <w:rsid w:val="00BC78C3"/>
    <w:rsid w:val="00BD27A4"/>
    <w:rsid w:val="00C04057"/>
    <w:rsid w:val="00C04F6C"/>
    <w:rsid w:val="00C22251"/>
    <w:rsid w:val="00C262C6"/>
    <w:rsid w:val="00C26EBF"/>
    <w:rsid w:val="00C273CB"/>
    <w:rsid w:val="00C45E62"/>
    <w:rsid w:val="00C55C9F"/>
    <w:rsid w:val="00C56CDF"/>
    <w:rsid w:val="00C61C42"/>
    <w:rsid w:val="00C6565A"/>
    <w:rsid w:val="00C66FF2"/>
    <w:rsid w:val="00C73B6C"/>
    <w:rsid w:val="00C7421F"/>
    <w:rsid w:val="00C83FA1"/>
    <w:rsid w:val="00C86E59"/>
    <w:rsid w:val="00C95BE0"/>
    <w:rsid w:val="00C97F88"/>
    <w:rsid w:val="00CB1C5A"/>
    <w:rsid w:val="00CB3BB0"/>
    <w:rsid w:val="00CB797C"/>
    <w:rsid w:val="00CC536F"/>
    <w:rsid w:val="00D05D16"/>
    <w:rsid w:val="00D13C1D"/>
    <w:rsid w:val="00D20801"/>
    <w:rsid w:val="00D21B9A"/>
    <w:rsid w:val="00D23E29"/>
    <w:rsid w:val="00D25F9F"/>
    <w:rsid w:val="00D2799D"/>
    <w:rsid w:val="00D3626C"/>
    <w:rsid w:val="00D364A6"/>
    <w:rsid w:val="00D45C96"/>
    <w:rsid w:val="00D52343"/>
    <w:rsid w:val="00D6253C"/>
    <w:rsid w:val="00D71C20"/>
    <w:rsid w:val="00D74033"/>
    <w:rsid w:val="00D97924"/>
    <w:rsid w:val="00DA23BE"/>
    <w:rsid w:val="00DB7E98"/>
    <w:rsid w:val="00DC3FE7"/>
    <w:rsid w:val="00DC6496"/>
    <w:rsid w:val="00DD1405"/>
    <w:rsid w:val="00DE0561"/>
    <w:rsid w:val="00E011C2"/>
    <w:rsid w:val="00E02AB0"/>
    <w:rsid w:val="00E04372"/>
    <w:rsid w:val="00E07C35"/>
    <w:rsid w:val="00E14A8F"/>
    <w:rsid w:val="00E200C3"/>
    <w:rsid w:val="00E24544"/>
    <w:rsid w:val="00E43A9A"/>
    <w:rsid w:val="00E466F8"/>
    <w:rsid w:val="00E60252"/>
    <w:rsid w:val="00E70B08"/>
    <w:rsid w:val="00E77830"/>
    <w:rsid w:val="00E831FC"/>
    <w:rsid w:val="00E86A9C"/>
    <w:rsid w:val="00E9084C"/>
    <w:rsid w:val="00E922D7"/>
    <w:rsid w:val="00EA0AD7"/>
    <w:rsid w:val="00EA4112"/>
    <w:rsid w:val="00EB076C"/>
    <w:rsid w:val="00EB6958"/>
    <w:rsid w:val="00EC075A"/>
    <w:rsid w:val="00ED0C4C"/>
    <w:rsid w:val="00ED1404"/>
    <w:rsid w:val="00EE030C"/>
    <w:rsid w:val="00EF7530"/>
    <w:rsid w:val="00F038E6"/>
    <w:rsid w:val="00F06748"/>
    <w:rsid w:val="00F1639F"/>
    <w:rsid w:val="00F20F4D"/>
    <w:rsid w:val="00F2133E"/>
    <w:rsid w:val="00F27C41"/>
    <w:rsid w:val="00F369BE"/>
    <w:rsid w:val="00F5422D"/>
    <w:rsid w:val="00F542C9"/>
    <w:rsid w:val="00F6746A"/>
    <w:rsid w:val="00F72FA3"/>
    <w:rsid w:val="00F752EA"/>
    <w:rsid w:val="00F85B3C"/>
    <w:rsid w:val="00FA1D47"/>
    <w:rsid w:val="00FA2ACE"/>
    <w:rsid w:val="00FB7B29"/>
    <w:rsid w:val="00FC477B"/>
    <w:rsid w:val="00FC7C2D"/>
    <w:rsid w:val="00FD1A9F"/>
    <w:rsid w:val="00FD2D85"/>
    <w:rsid w:val="00FD6D37"/>
    <w:rsid w:val="00FE0DBE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4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4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56BB-09A5-46DE-954E-1F3C82F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86</cp:revision>
  <cp:lastPrinted>2023-11-01T04:43:00Z</cp:lastPrinted>
  <dcterms:created xsi:type="dcterms:W3CDTF">2018-04-12T06:34:00Z</dcterms:created>
  <dcterms:modified xsi:type="dcterms:W3CDTF">2023-11-01T04:44:00Z</dcterms:modified>
</cp:coreProperties>
</file>